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A4694" w14:textId="66B69F93" w:rsidR="00EA0E0C" w:rsidRPr="00EA0E0C" w:rsidRDefault="00EA0E0C" w:rsidP="7EA589A8">
      <w:pPr>
        <w:spacing w:after="120"/>
        <w:jc w:val="center"/>
        <w:rPr>
          <w:b/>
          <w:bCs/>
          <w:u w:val="single"/>
        </w:rPr>
      </w:pPr>
      <w:r w:rsidRPr="7EA589A8">
        <w:rPr>
          <w:rFonts w:ascii="Segoe UI Emoji" w:hAnsi="Segoe UI Emoji" w:cs="Segoe UI Emoji"/>
          <w:b/>
          <w:bCs/>
          <w:u w:val="single"/>
        </w:rPr>
        <w:t>🌟</w:t>
      </w:r>
      <w:r w:rsidRPr="7EA589A8">
        <w:rPr>
          <w:b/>
          <w:bCs/>
          <w:u w:val="single"/>
        </w:rPr>
        <w:t xml:space="preserve"> </w:t>
      </w:r>
      <w:r w:rsidR="00214636" w:rsidRPr="7EA589A8">
        <w:rPr>
          <w:b/>
          <w:bCs/>
          <w:u w:val="single"/>
        </w:rPr>
        <w:t xml:space="preserve">DBJA </w:t>
      </w:r>
      <w:r w:rsidRPr="7EA589A8">
        <w:rPr>
          <w:b/>
          <w:bCs/>
          <w:u w:val="single"/>
        </w:rPr>
        <w:t xml:space="preserve">OUR COMMITMENT TO INCLUSION </w:t>
      </w:r>
      <w:r w:rsidRPr="7EA589A8">
        <w:rPr>
          <w:rFonts w:ascii="Segoe UI Emoji" w:hAnsi="Segoe UI Emoji" w:cs="Segoe UI Emoji"/>
          <w:b/>
          <w:bCs/>
          <w:u w:val="single"/>
        </w:rPr>
        <w:t>🌟</w:t>
      </w:r>
    </w:p>
    <w:p w14:paraId="51628F61" w14:textId="77777777" w:rsidR="00EA0E0C" w:rsidRPr="00C6484E" w:rsidRDefault="00EA0E0C" w:rsidP="7EA589A8">
      <w:pPr>
        <w:spacing w:after="120"/>
        <w:rPr>
          <w:b/>
          <w:bCs/>
          <w:color w:val="0070C0"/>
        </w:rPr>
      </w:pPr>
      <w:r w:rsidRPr="7EA589A8">
        <w:rPr>
          <w:b/>
          <w:bCs/>
          <w:color w:val="0070C0"/>
        </w:rPr>
        <w:t>EVERY DAY, EVERYONE</w:t>
      </w:r>
    </w:p>
    <w:p w14:paraId="4D23607E" w14:textId="3DCD0AB4" w:rsidR="00EA0E0C" w:rsidRDefault="00EA0E0C" w:rsidP="7EA589A8">
      <w:pPr>
        <w:spacing w:after="120"/>
        <w:rPr>
          <w:b/>
          <w:bCs/>
          <w:i/>
          <w:iCs/>
        </w:rPr>
      </w:pPr>
      <w:r w:rsidRPr="7EA589A8">
        <w:rPr>
          <w:b/>
          <w:bCs/>
          <w:i/>
          <w:iCs/>
        </w:rPr>
        <w:t xml:space="preserve">At Dorothy Barley Junior Academy, inclusion is everyone’s responsibility and everyone’s right. </w:t>
      </w:r>
    </w:p>
    <w:p w14:paraId="61399CF6" w14:textId="546EEF9F" w:rsidR="00EA0E0C" w:rsidRPr="00EA0E0C" w:rsidRDefault="32E40D6F" w:rsidP="7EA589A8">
      <w:pPr>
        <w:spacing w:after="120"/>
        <w:rPr>
          <w:b/>
          <w:bCs/>
        </w:rPr>
      </w:pPr>
      <w:r w:rsidRPr="7EA589A8">
        <w:rPr>
          <w:b/>
          <w:bCs/>
          <w:i/>
          <w:iCs/>
        </w:rPr>
        <w:t>Inclusion is not something we do. It is who we are.</w:t>
      </w:r>
      <w:r w:rsidRPr="7EA589A8">
        <w:rPr>
          <w:b/>
          <w:bCs/>
        </w:rPr>
        <w:t xml:space="preserve"> </w:t>
      </w:r>
      <w:r w:rsidR="6384706F" w:rsidRPr="7EA589A8">
        <w:rPr>
          <w:b/>
          <w:bCs/>
        </w:rPr>
        <w:t>At DBJA we:</w:t>
      </w:r>
    </w:p>
    <w:p w14:paraId="7A476560" w14:textId="77777777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rFonts w:ascii="Segoe UI Emoji" w:hAnsi="Segoe UI Emoji" w:cs="Segoe UI Emoji"/>
          <w:b/>
          <w:bCs/>
        </w:rPr>
        <w:t>💛</w:t>
      </w:r>
      <w:r w:rsidRPr="7EA589A8">
        <w:rPr>
          <w:b/>
          <w:bCs/>
        </w:rPr>
        <w:t xml:space="preserve"> CREATE A CULTURE OF BELONGING</w:t>
      </w:r>
    </w:p>
    <w:p w14:paraId="2009162D" w14:textId="77777777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b/>
          <w:bCs/>
          <w:i/>
          <w:iCs/>
        </w:rPr>
        <w:t>Every child belongs.</w:t>
      </w:r>
    </w:p>
    <w:p w14:paraId="17A49165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ensure every child feels </w:t>
      </w:r>
      <w:r w:rsidRPr="7EA589A8">
        <w:rPr>
          <w:b/>
          <w:bCs/>
        </w:rPr>
        <w:t>safe, respected and valued</w:t>
      </w:r>
      <w:r>
        <w:t>.</w:t>
      </w:r>
    </w:p>
    <w:p w14:paraId="1F6A8963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celebrate diversity and promote positive relationships.</w:t>
      </w:r>
    </w:p>
    <w:p w14:paraId="55256F8F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foster a culture where </w:t>
      </w:r>
      <w:r w:rsidRPr="7EA589A8">
        <w:rPr>
          <w:b/>
          <w:bCs/>
        </w:rPr>
        <w:t>every voice matters</w:t>
      </w:r>
      <w:r>
        <w:t>.</w:t>
      </w:r>
    </w:p>
    <w:p w14:paraId="5BEA6445" w14:textId="7AEE9492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create an environment where every child feels they belong and can thrive.</w:t>
      </w:r>
    </w:p>
    <w:p w14:paraId="4A15856E" w14:textId="77777777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rFonts w:ascii="Segoe UI Emoji" w:hAnsi="Segoe UI Emoji" w:cs="Segoe UI Emoji"/>
          <w:b/>
          <w:bCs/>
        </w:rPr>
        <w:t>⭐</w:t>
      </w:r>
      <w:r w:rsidRPr="7EA589A8">
        <w:rPr>
          <w:b/>
          <w:bCs/>
        </w:rPr>
        <w:t xml:space="preserve"> HAVE HIGH EXPECTATIONS FOR ALL</w:t>
      </w:r>
    </w:p>
    <w:p w14:paraId="36ACA90C" w14:textId="77777777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b/>
          <w:bCs/>
          <w:i/>
          <w:iCs/>
        </w:rPr>
        <w:t>Every child can achieve.</w:t>
      </w:r>
    </w:p>
    <w:p w14:paraId="18DE1444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maintain ambitious expectations for every learner.</w:t>
      </w:r>
    </w:p>
    <w:p w14:paraId="1ABC458E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promote independence, resilience and confidence through our </w:t>
      </w:r>
      <w:r w:rsidRPr="7EA589A8">
        <w:rPr>
          <w:b/>
          <w:bCs/>
        </w:rPr>
        <w:t>Learning Values</w:t>
      </w:r>
      <w:r>
        <w:t xml:space="preserve"> and </w:t>
      </w:r>
      <w:r w:rsidRPr="7EA589A8">
        <w:rPr>
          <w:b/>
          <w:bCs/>
        </w:rPr>
        <w:t>Essential Skills</w:t>
      </w:r>
      <w:r>
        <w:t>.</w:t>
      </w:r>
    </w:p>
    <w:p w14:paraId="43C50BB0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provide opportunities for personal development and growth.</w:t>
      </w:r>
    </w:p>
    <w:p w14:paraId="2E02C3FC" w14:textId="667ED63E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focus on strengths whilst removing barriers to success</w:t>
      </w:r>
      <w:r w:rsidR="6B8FD1E3">
        <w:t xml:space="preserve"> and e</w:t>
      </w:r>
      <w:r>
        <w:t xml:space="preserve">e use strength-based language and recognise </w:t>
      </w:r>
      <w:r w:rsidR="0DF7CE1B">
        <w:t xml:space="preserve">the </w:t>
      </w:r>
      <w:r>
        <w:t>potential in every child.</w:t>
      </w:r>
    </w:p>
    <w:p w14:paraId="24E962EB" w14:textId="3F44F947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b/>
          <w:bCs/>
        </w:rPr>
        <w:t xml:space="preserve">*Barriers are </w:t>
      </w:r>
      <w:r w:rsidR="00C6484E" w:rsidRPr="7EA589A8">
        <w:rPr>
          <w:b/>
          <w:bCs/>
        </w:rPr>
        <w:t xml:space="preserve">to be </w:t>
      </w:r>
      <w:r w:rsidRPr="7EA589A8">
        <w:rPr>
          <w:b/>
          <w:bCs/>
        </w:rPr>
        <w:t xml:space="preserve">understood and overcome. They may help shape </w:t>
      </w:r>
      <w:r w:rsidR="008B1D95" w:rsidRPr="7EA589A8">
        <w:rPr>
          <w:b/>
          <w:bCs/>
        </w:rPr>
        <w:t>us,</w:t>
      </w:r>
      <w:r w:rsidRPr="7EA589A8">
        <w:rPr>
          <w:b/>
          <w:bCs/>
        </w:rPr>
        <w:t xml:space="preserve"> but they do not define us. We do not define children by their barriers; we define our practice by the opportunities we create</w:t>
      </w:r>
      <w:r w:rsidR="24762173" w:rsidRPr="7EA589A8">
        <w:rPr>
          <w:b/>
          <w:bCs/>
        </w:rPr>
        <w:t xml:space="preserve"> for our children to thrive. </w:t>
      </w:r>
    </w:p>
    <w:p w14:paraId="28849149" w14:textId="77777777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rFonts w:ascii="Segoe UI Emoji" w:hAnsi="Segoe UI Emoji" w:cs="Segoe UI Emoji"/>
          <w:b/>
          <w:bCs/>
        </w:rPr>
        <w:t>📚</w:t>
      </w:r>
      <w:r w:rsidRPr="7EA589A8">
        <w:rPr>
          <w:b/>
          <w:bCs/>
        </w:rPr>
        <w:t xml:space="preserve"> DELIVER INCLUSIVE CLASSROOM PRACTICE</w:t>
      </w:r>
    </w:p>
    <w:p w14:paraId="00C6750A" w14:textId="77DD2E22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b/>
          <w:bCs/>
          <w:i/>
          <w:iCs/>
        </w:rPr>
        <w:t>Quality First Adaptive Teaching for everyone.</w:t>
      </w:r>
    </w:p>
    <w:p w14:paraId="5884BA1A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use high-quality adaptive teaching every day.</w:t>
      </w:r>
    </w:p>
    <w:p w14:paraId="76E45D7F" w14:textId="09C91494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make learning accessible through effective scaffolds, adaptations and support</w:t>
      </w:r>
      <w:r w:rsidR="2FCD2B0F">
        <w:t>.</w:t>
      </w:r>
    </w:p>
    <w:p w14:paraId="31E3C594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prioritise communication, language development and high-quality interactions.</w:t>
      </w:r>
    </w:p>
    <w:p w14:paraId="0A1F7CBC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identify needs early and respond through effective planning and provision.</w:t>
      </w:r>
    </w:p>
    <w:p w14:paraId="7500F416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use assessment, observation and pupil voice to identify barriers promptly.</w:t>
      </w:r>
    </w:p>
    <w:p w14:paraId="40A0EE3F" w14:textId="3E222E6D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follow the </w:t>
      </w:r>
      <w:r w:rsidRPr="7EA589A8">
        <w:rPr>
          <w:b/>
          <w:bCs/>
        </w:rPr>
        <w:t>Assess • Plan • Do • Review (APDR)</w:t>
      </w:r>
      <w:r>
        <w:t xml:space="preserve"> cycle for all pupils with an ISP. *</w:t>
      </w:r>
      <w:r w:rsidRPr="7EA589A8">
        <w:rPr>
          <w:b/>
          <w:bCs/>
        </w:rPr>
        <w:t>An ISP is not a document we complete; it is a promise we keep.</w:t>
      </w:r>
    </w:p>
    <w:p w14:paraId="61B02CD8" w14:textId="4231B25B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regularly review provision and evaluate its impact.</w:t>
      </w:r>
    </w:p>
    <w:p w14:paraId="0C0F0715" w14:textId="4677EA84" w:rsidR="7EA589A8" w:rsidRDefault="7EA589A8" w:rsidP="7EA589A8">
      <w:pPr>
        <w:jc w:val="center"/>
        <w:rPr>
          <w:rFonts w:ascii="Segoe UI Emoji" w:hAnsi="Segoe UI Emoji" w:cs="Segoe UI Emoji"/>
          <w:b/>
          <w:bCs/>
          <w:u w:val="single"/>
        </w:rPr>
      </w:pPr>
    </w:p>
    <w:p w14:paraId="31E062BE" w14:textId="638A54CD" w:rsidR="2B698166" w:rsidRDefault="2B698166" w:rsidP="2B698166">
      <w:pPr>
        <w:jc w:val="center"/>
        <w:rPr>
          <w:rFonts w:ascii="Segoe UI Emoji" w:hAnsi="Segoe UI Emoji" w:cs="Segoe UI Emoji"/>
          <w:b/>
          <w:bCs/>
          <w:u w:val="single"/>
        </w:rPr>
      </w:pPr>
    </w:p>
    <w:p w14:paraId="522435C5" w14:textId="1D002E7E" w:rsidR="2B698166" w:rsidRDefault="2B698166" w:rsidP="2B698166">
      <w:pPr>
        <w:jc w:val="center"/>
        <w:rPr>
          <w:rFonts w:ascii="Segoe UI Emoji" w:hAnsi="Segoe UI Emoji" w:cs="Segoe UI Emoji"/>
          <w:b/>
          <w:bCs/>
          <w:u w:val="single"/>
        </w:rPr>
      </w:pPr>
    </w:p>
    <w:p w14:paraId="412F5E54" w14:textId="691BB509" w:rsidR="00EA0E0C" w:rsidRPr="00EA0E0C" w:rsidRDefault="00EA0E0C" w:rsidP="7EA589A8">
      <w:pPr>
        <w:spacing w:after="120"/>
        <w:jc w:val="center"/>
        <w:rPr>
          <w:b/>
          <w:bCs/>
          <w:u w:val="single"/>
        </w:rPr>
      </w:pPr>
      <w:r w:rsidRPr="7EA589A8">
        <w:rPr>
          <w:rFonts w:ascii="Segoe UI Emoji" w:hAnsi="Segoe UI Emoji" w:cs="Segoe UI Emoji"/>
          <w:b/>
          <w:bCs/>
          <w:u w:val="single"/>
        </w:rPr>
        <w:t>🌟</w:t>
      </w:r>
      <w:r w:rsidRPr="7EA589A8">
        <w:rPr>
          <w:b/>
          <w:bCs/>
          <w:u w:val="single"/>
        </w:rPr>
        <w:t xml:space="preserve"> </w:t>
      </w:r>
      <w:r w:rsidR="00214636" w:rsidRPr="7EA589A8">
        <w:rPr>
          <w:b/>
          <w:bCs/>
          <w:u w:val="single"/>
        </w:rPr>
        <w:t xml:space="preserve">DBJA </w:t>
      </w:r>
      <w:r w:rsidRPr="7EA589A8">
        <w:rPr>
          <w:b/>
          <w:bCs/>
          <w:u w:val="single"/>
        </w:rPr>
        <w:t xml:space="preserve">OUR COMMITMENT TO INCLUSION </w:t>
      </w:r>
      <w:r w:rsidRPr="7EA589A8">
        <w:rPr>
          <w:rFonts w:ascii="Segoe UI Emoji" w:hAnsi="Segoe UI Emoji" w:cs="Segoe UI Emoji"/>
          <w:b/>
          <w:bCs/>
          <w:u w:val="single"/>
        </w:rPr>
        <w:t>🌟</w:t>
      </w:r>
    </w:p>
    <w:p w14:paraId="3EB54132" w14:textId="2572D3AD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rFonts w:ascii="Segoe UI Emoji" w:hAnsi="Segoe UI Emoji" w:cs="Segoe UI Emoji"/>
          <w:b/>
          <w:bCs/>
        </w:rPr>
        <w:t>🧒</w:t>
      </w:r>
      <w:r w:rsidRPr="7EA589A8">
        <w:rPr>
          <w:b/>
          <w:bCs/>
        </w:rPr>
        <w:t xml:space="preserve"> PUT CHILDREN FRONT AND CENTRE</w:t>
      </w:r>
    </w:p>
    <w:p w14:paraId="4A92F620" w14:textId="77777777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b/>
          <w:bCs/>
          <w:i/>
          <w:iCs/>
        </w:rPr>
        <w:t>Children are at the heart of every decision.</w:t>
      </w:r>
    </w:p>
    <w:p w14:paraId="02F91719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listen to children’s views, strengths and aspirations.</w:t>
      </w:r>
    </w:p>
    <w:p w14:paraId="28F7DC05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involve pupils in decisions about their learning and support.</w:t>
      </w:r>
    </w:p>
    <w:p w14:paraId="47C07FAA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promote participation in every aspect of school life.</w:t>
      </w:r>
    </w:p>
    <w:p w14:paraId="5C73E6D3" w14:textId="2DBFA679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celebrate achievement, progress and success for all.</w:t>
      </w:r>
    </w:p>
    <w:p w14:paraId="656B0417" w14:textId="77777777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rFonts w:ascii="Segoe UI Emoji" w:hAnsi="Segoe UI Emoji" w:cs="Segoe UI Emoji"/>
          <w:b/>
          <w:bCs/>
        </w:rPr>
        <w:t>🤝</w:t>
      </w:r>
      <w:r w:rsidRPr="7EA589A8">
        <w:rPr>
          <w:b/>
          <w:bCs/>
        </w:rPr>
        <w:t xml:space="preserve"> WORK IN PARTNERSHIP</w:t>
      </w:r>
    </w:p>
    <w:p w14:paraId="5588E595" w14:textId="77777777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b/>
          <w:bCs/>
          <w:i/>
          <w:iCs/>
        </w:rPr>
        <w:t>Together we make a difference.</w:t>
      </w:r>
    </w:p>
    <w:p w14:paraId="7FDC6F4C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build positive relationships with families.</w:t>
      </w:r>
    </w:p>
    <w:p w14:paraId="46A6C593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communicate openly, honestly and regularly.</w:t>
      </w:r>
    </w:p>
    <w:p w14:paraId="06F661C3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work collaboratively with colleagues, support staff and external professionals.</w:t>
      </w:r>
    </w:p>
    <w:p w14:paraId="6D6B059B" w14:textId="58623150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recognise that strong partnerships lead to better outcomes for children.</w:t>
      </w:r>
    </w:p>
    <w:p w14:paraId="3DC2FA34" w14:textId="77777777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rFonts w:ascii="Segoe UI Emoji" w:hAnsi="Segoe UI Emoji" w:cs="Segoe UI Emoji"/>
          <w:b/>
          <w:bCs/>
        </w:rPr>
        <w:t>📈</w:t>
      </w:r>
      <w:r w:rsidRPr="7EA589A8">
        <w:rPr>
          <w:b/>
          <w:bCs/>
        </w:rPr>
        <w:t xml:space="preserve"> COMMIT TO CONTINUOUS IMPROVEMENT</w:t>
      </w:r>
    </w:p>
    <w:p w14:paraId="7C057022" w14:textId="77777777" w:rsidR="00EA0E0C" w:rsidRPr="00EA0E0C" w:rsidRDefault="00EA0E0C" w:rsidP="7EA589A8">
      <w:pPr>
        <w:spacing w:after="120"/>
        <w:rPr>
          <w:b/>
          <w:bCs/>
        </w:rPr>
      </w:pPr>
      <w:r w:rsidRPr="7EA589A8">
        <w:rPr>
          <w:b/>
          <w:bCs/>
          <w:i/>
          <w:iCs/>
        </w:rPr>
        <w:t>Always learning. Always improving.</w:t>
      </w:r>
    </w:p>
    <w:p w14:paraId="77ABC0FC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engage actively in professional development.</w:t>
      </w:r>
    </w:p>
    <w:p w14:paraId="13176E79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use evidence-informed approaches to strengthen practice.</w:t>
      </w:r>
    </w:p>
    <w:p w14:paraId="04F5D33B" w14:textId="77777777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reflect on and evaluate the impact of inclusion strategies.</w:t>
      </w:r>
    </w:p>
    <w:p w14:paraId="716E3EA7" w14:textId="2C6234D1" w:rsidR="00EA0E0C" w:rsidRPr="00EA0E0C" w:rsidRDefault="00EA0E0C" w:rsidP="7EA589A8">
      <w:pPr>
        <w:spacing w:after="120"/>
      </w:pPr>
      <w:r w:rsidRPr="7EA589A8">
        <w:rPr>
          <w:rFonts w:ascii="Segoe UI Emoji" w:hAnsi="Segoe UI Emoji" w:cs="Segoe UI Emoji"/>
        </w:rPr>
        <w:t>✅</w:t>
      </w:r>
      <w:r>
        <w:t xml:space="preserve"> We continually strive to improve outcomes for all learners.</w:t>
      </w:r>
    </w:p>
    <w:p w14:paraId="2D6681DB" w14:textId="77777777" w:rsidR="00EA0E0C" w:rsidRPr="00EA0E0C" w:rsidRDefault="00EA0E0C" w:rsidP="7EA589A8">
      <w:pPr>
        <w:spacing w:after="120"/>
        <w:jc w:val="center"/>
        <w:rPr>
          <w:b/>
          <w:bCs/>
        </w:rPr>
      </w:pPr>
      <w:r w:rsidRPr="7EA589A8">
        <w:rPr>
          <w:rFonts w:ascii="Segoe UI Emoji" w:hAnsi="Segoe UI Emoji" w:cs="Segoe UI Emoji"/>
          <w:b/>
          <w:bCs/>
        </w:rPr>
        <w:t>🌈</w:t>
      </w:r>
      <w:r w:rsidRPr="7EA589A8">
        <w:rPr>
          <w:b/>
          <w:bCs/>
        </w:rPr>
        <w:t xml:space="preserve"> EVERY DAY • EVERYONE • EVERY OPPORTUNITY</w:t>
      </w:r>
    </w:p>
    <w:p w14:paraId="544BFD09" w14:textId="405E4EDF" w:rsidR="00EA0E0C" w:rsidRPr="00EA0E0C" w:rsidRDefault="00EA0E0C" w:rsidP="7EA589A8">
      <w:pPr>
        <w:spacing w:after="120"/>
        <w:jc w:val="center"/>
        <w:rPr>
          <w:b/>
          <w:bCs/>
        </w:rPr>
      </w:pPr>
      <w:r w:rsidRPr="7EA589A8">
        <w:rPr>
          <w:b/>
          <w:bCs/>
        </w:rPr>
        <w:t>Belonging • Participation • Achievement • Success</w:t>
      </w:r>
    </w:p>
    <w:p w14:paraId="02372627" w14:textId="77777777" w:rsidR="00EA0E0C" w:rsidRPr="00EA0E0C" w:rsidRDefault="00EA0E0C" w:rsidP="7EA589A8">
      <w:pPr>
        <w:spacing w:after="120"/>
        <w:jc w:val="center"/>
        <w:rPr>
          <w:b/>
          <w:bCs/>
        </w:rPr>
      </w:pPr>
      <w:r w:rsidRPr="7EA589A8">
        <w:rPr>
          <w:rFonts w:ascii="Segoe UI Emoji" w:hAnsi="Segoe UI Emoji" w:cs="Segoe UI Emoji"/>
          <w:b/>
          <w:bCs/>
        </w:rPr>
        <w:t>💙</w:t>
      </w:r>
      <w:r w:rsidRPr="7EA589A8">
        <w:rPr>
          <w:b/>
          <w:bCs/>
        </w:rPr>
        <w:t xml:space="preserve"> OUR INCLUSION PROMISE</w:t>
      </w:r>
    </w:p>
    <w:p w14:paraId="18BF5E84" w14:textId="77777777" w:rsidR="00EA0E0C" w:rsidRPr="00EA0E0C" w:rsidRDefault="00EA0E0C" w:rsidP="7EA589A8">
      <w:pPr>
        <w:spacing w:after="120"/>
        <w:jc w:val="center"/>
      </w:pPr>
      <w:r w:rsidRPr="7EA589A8">
        <w:rPr>
          <w:b/>
          <w:bCs/>
        </w:rPr>
        <w:t>We believe that every child has the right to belong, participate, achieve and succeed.</w:t>
      </w:r>
    </w:p>
    <w:p w14:paraId="0099B837" w14:textId="77777777" w:rsidR="00EA0E0C" w:rsidRPr="00EA0E0C" w:rsidRDefault="00EA0E0C" w:rsidP="7EA589A8">
      <w:pPr>
        <w:spacing w:after="120"/>
        <w:jc w:val="center"/>
      </w:pPr>
      <w:r w:rsidRPr="7EA589A8">
        <w:rPr>
          <w:b/>
          <w:bCs/>
        </w:rPr>
        <w:t>Through high expectations, inclusive practice and strong partnerships, we ensure that every child is known, valued and supported to flourish.</w:t>
      </w:r>
    </w:p>
    <w:p w14:paraId="243CBA53" w14:textId="32318BD6" w:rsidR="00EA0E0C" w:rsidRPr="00EA0E0C" w:rsidRDefault="00EA0E0C" w:rsidP="00EA0E0C"/>
    <w:p w14:paraId="1D1C515E" w14:textId="77777777" w:rsidR="006469A4" w:rsidRDefault="006469A4"/>
    <w:p w14:paraId="11859245" w14:textId="77777777" w:rsidR="00021303" w:rsidRDefault="00021303"/>
    <w:p w14:paraId="453EBA3C" w14:textId="095C051D" w:rsidR="00E056EE" w:rsidRPr="004F5D28" w:rsidRDefault="00A95371" w:rsidP="004F5D28">
      <w:pPr>
        <w:spacing w:after="0" w:line="300" w:lineRule="atLeast"/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</w:pPr>
      <w:r w:rsidRPr="004F5D28"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 xml:space="preserve"> </w:t>
      </w:r>
    </w:p>
    <w:sectPr w:rsidR="00E056EE" w:rsidRPr="004F5D28" w:rsidSect="00E26A8F">
      <w:pgSz w:w="11906" w:h="16838"/>
      <w:pgMar w:top="720" w:right="720" w:bottom="720" w:left="720" w:header="708" w:footer="708" w:gutter="0"/>
      <w:pgBorders w:offsetFrom="page">
        <w:top w:val="thinThickThinMediumGap" w:sz="24" w:space="24" w:color="0070C0"/>
        <w:left w:val="thinThickThinMediumGap" w:sz="24" w:space="24" w:color="0070C0"/>
        <w:bottom w:val="thinThickThinMediumGap" w:sz="24" w:space="24" w:color="0070C0"/>
        <w:right w:val="thinThickThinMedium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75pt;height:10.75pt" o:bullet="t">
        <v:imagedata r:id="rId1" o:title="msoC06C"/>
      </v:shape>
    </w:pict>
  </w:numPicBullet>
  <w:abstractNum w:abstractNumId="0" w15:restartNumberingAfterBreak="0">
    <w:nsid w:val="0A9B7AAB"/>
    <w:multiLevelType w:val="hybridMultilevel"/>
    <w:tmpl w:val="66F67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AEA7D"/>
    <w:multiLevelType w:val="hybridMultilevel"/>
    <w:tmpl w:val="6B007F1C"/>
    <w:lvl w:ilvl="0" w:tplc="F6B0571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75A30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72F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7E5D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2EB5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80B8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B6BE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1067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0242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F5DF0"/>
    <w:multiLevelType w:val="hybridMultilevel"/>
    <w:tmpl w:val="BA724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F0069"/>
    <w:multiLevelType w:val="hybridMultilevel"/>
    <w:tmpl w:val="6AB2C6D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0C0CD1"/>
    <w:multiLevelType w:val="hybridMultilevel"/>
    <w:tmpl w:val="A96AB9CE"/>
    <w:lvl w:ilvl="0" w:tplc="08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B733329"/>
    <w:multiLevelType w:val="hybridMultilevel"/>
    <w:tmpl w:val="BB484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5BFD37"/>
    <w:multiLevelType w:val="hybridMultilevel"/>
    <w:tmpl w:val="7BD4F698"/>
    <w:lvl w:ilvl="0" w:tplc="B734CAD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BF92E3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1067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48D9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4BF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747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BC39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6B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E4A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191097">
    <w:abstractNumId w:val="1"/>
  </w:num>
  <w:num w:numId="2" w16cid:durableId="1535121543">
    <w:abstractNumId w:val="6"/>
  </w:num>
  <w:num w:numId="3" w16cid:durableId="843713743">
    <w:abstractNumId w:val="2"/>
  </w:num>
  <w:num w:numId="4" w16cid:durableId="1878933522">
    <w:abstractNumId w:val="3"/>
  </w:num>
  <w:num w:numId="5" w16cid:durableId="722364683">
    <w:abstractNumId w:val="0"/>
  </w:num>
  <w:num w:numId="6" w16cid:durableId="680857852">
    <w:abstractNumId w:val="5"/>
  </w:num>
  <w:num w:numId="7" w16cid:durableId="13085107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E0C"/>
    <w:rsid w:val="00021303"/>
    <w:rsid w:val="0009498A"/>
    <w:rsid w:val="00183492"/>
    <w:rsid w:val="00214636"/>
    <w:rsid w:val="00254275"/>
    <w:rsid w:val="00274FAA"/>
    <w:rsid w:val="00325BB0"/>
    <w:rsid w:val="00331730"/>
    <w:rsid w:val="003829A7"/>
    <w:rsid w:val="004F5D28"/>
    <w:rsid w:val="006469A4"/>
    <w:rsid w:val="00670DF1"/>
    <w:rsid w:val="0077293F"/>
    <w:rsid w:val="007C205B"/>
    <w:rsid w:val="007F343D"/>
    <w:rsid w:val="008811D1"/>
    <w:rsid w:val="008B1D95"/>
    <w:rsid w:val="009B3AEC"/>
    <w:rsid w:val="00A25246"/>
    <w:rsid w:val="00A95371"/>
    <w:rsid w:val="00AA08FE"/>
    <w:rsid w:val="00AC438E"/>
    <w:rsid w:val="00B36248"/>
    <w:rsid w:val="00BA6F9A"/>
    <w:rsid w:val="00C6484E"/>
    <w:rsid w:val="00CF361E"/>
    <w:rsid w:val="00E056EE"/>
    <w:rsid w:val="00E13162"/>
    <w:rsid w:val="00E26A8F"/>
    <w:rsid w:val="00EA0E0C"/>
    <w:rsid w:val="00F4074C"/>
    <w:rsid w:val="00F43AB9"/>
    <w:rsid w:val="00FA74AF"/>
    <w:rsid w:val="05DD5BE6"/>
    <w:rsid w:val="0DF7CE1B"/>
    <w:rsid w:val="154EA519"/>
    <w:rsid w:val="1DA1FDDB"/>
    <w:rsid w:val="24762173"/>
    <w:rsid w:val="25271CAA"/>
    <w:rsid w:val="2B698166"/>
    <w:rsid w:val="2FCD2B0F"/>
    <w:rsid w:val="32E40D6F"/>
    <w:rsid w:val="35D06C8F"/>
    <w:rsid w:val="580C9239"/>
    <w:rsid w:val="6384706F"/>
    <w:rsid w:val="68BDF815"/>
    <w:rsid w:val="6B8FD1E3"/>
    <w:rsid w:val="75B6EE79"/>
    <w:rsid w:val="7EA58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F7575"/>
  <w15:chartTrackingRefBased/>
  <w15:docId w15:val="{2270549A-75D4-456B-8E72-A0AD16C8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E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24477E469640AF270FE301B8E242" ma:contentTypeVersion="39" ma:contentTypeDescription="Create a new document." ma:contentTypeScope="" ma:versionID="4e795be5e6d8540d2599f868cecf319b">
  <xsd:schema xmlns:xsd="http://www.w3.org/2001/XMLSchema" xmlns:xs="http://www.w3.org/2001/XMLSchema" xmlns:p="http://schemas.microsoft.com/office/2006/metadata/properties" xmlns:ns2="becc07a8-29d5-46c8-a63b-e55b299f6f10" xmlns:ns3="a15df84e-a0e8-4343-8c5f-30167ed4d8e8" targetNamespace="http://schemas.microsoft.com/office/2006/metadata/properties" ma:root="true" ma:fieldsID="cc29eb6ac0388863b90687d4f8e58616" ns2:_="" ns3:_="">
    <xsd:import namespace="becc07a8-29d5-46c8-a63b-e55b299f6f10"/>
    <xsd:import namespace="a15df84e-a0e8-4343-8c5f-30167ed4d8e8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cc07a8-29d5-46c8-a63b-e55b299f6f10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9" nillable="true" ma:displayName="Location" ma:internalName="MediaServiceLocation" ma:readOnly="true">
      <xsd:simpleType>
        <xsd:restriction base="dms:Text"/>
      </xsd:simpleType>
    </xsd:element>
    <xsd:element name="MediaServiceOCR" ma:index="4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df84e-a0e8-4343-8c5f-30167ed4d8e8" elementFormDefault="qualified">
    <xsd:import namespace="http://schemas.microsoft.com/office/2006/documentManagement/types"/>
    <xsd:import namespace="http://schemas.microsoft.com/office/infopath/2007/PartnerControls"/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345cada0-4a58-4756-91c6-fc903cf02d56}" ma:internalName="TaxCatchAll" ma:showField="CatchAllData" ma:web="a15df84e-a0e8-4343-8c5f-30167ed4d8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becc07a8-29d5-46c8-a63b-e55b299f6f10" xsi:nil="true"/>
    <IsNotebookLocked xmlns="becc07a8-29d5-46c8-a63b-e55b299f6f10" xsi:nil="true"/>
    <TaxCatchAll xmlns="a15df84e-a0e8-4343-8c5f-30167ed4d8e8" xsi:nil="true"/>
    <CultureName xmlns="becc07a8-29d5-46c8-a63b-e55b299f6f10" xsi:nil="true"/>
    <Owner xmlns="becc07a8-29d5-46c8-a63b-e55b299f6f10">
      <UserInfo>
        <DisplayName/>
        <AccountId xsi:nil="true"/>
        <AccountType/>
      </UserInfo>
    </Owner>
    <Distribution_Groups xmlns="becc07a8-29d5-46c8-a63b-e55b299f6f10" xsi:nil="true"/>
    <Members xmlns="becc07a8-29d5-46c8-a63b-e55b299f6f10">
      <UserInfo>
        <DisplayName/>
        <AccountId xsi:nil="true"/>
        <AccountType/>
      </UserInfo>
    </Members>
    <Is_Collaboration_Space_Locked xmlns="becc07a8-29d5-46c8-a63b-e55b299f6f10" xsi:nil="true"/>
    <NotebookType xmlns="becc07a8-29d5-46c8-a63b-e55b299f6f10" xsi:nil="true"/>
    <FolderType xmlns="becc07a8-29d5-46c8-a63b-e55b299f6f10" xsi:nil="true"/>
    <Leaders xmlns="becc07a8-29d5-46c8-a63b-e55b299f6f10">
      <UserInfo>
        <DisplayName/>
        <AccountId xsi:nil="true"/>
        <AccountType/>
      </UserInfo>
    </Leaders>
    <DefaultSectionNames xmlns="becc07a8-29d5-46c8-a63b-e55b299f6f10" xsi:nil="true"/>
    <Member_Groups xmlns="becc07a8-29d5-46c8-a63b-e55b299f6f10">
      <UserInfo>
        <DisplayName/>
        <AccountId xsi:nil="true"/>
        <AccountType/>
      </UserInfo>
    </Member_Groups>
    <lcf76f155ced4ddcb4097134ff3c332f xmlns="becc07a8-29d5-46c8-a63b-e55b299f6f10">
      <Terms xmlns="http://schemas.microsoft.com/office/infopath/2007/PartnerControls"/>
    </lcf76f155ced4ddcb4097134ff3c332f>
    <Math_Settings xmlns="becc07a8-29d5-46c8-a63b-e55b299f6f10" xsi:nil="true"/>
    <Templates xmlns="becc07a8-29d5-46c8-a63b-e55b299f6f10" xsi:nil="true"/>
    <Self_Registration_Enabled xmlns="becc07a8-29d5-46c8-a63b-e55b299f6f10" xsi:nil="true"/>
    <Invited_Members xmlns="becc07a8-29d5-46c8-a63b-e55b299f6f10" xsi:nil="true"/>
    <AppVersion xmlns="becc07a8-29d5-46c8-a63b-e55b299f6f10" xsi:nil="true"/>
    <LMS_Mappings xmlns="becc07a8-29d5-46c8-a63b-e55b299f6f10" xsi:nil="true"/>
    <Invited_Leaders xmlns="becc07a8-29d5-46c8-a63b-e55b299f6f10" xsi:nil="true"/>
    <Has_Leaders_Only_SectionGroup xmlns="becc07a8-29d5-46c8-a63b-e55b299f6f10" xsi:nil="true"/>
  </documentManagement>
</p:properties>
</file>

<file path=customXml/itemProps1.xml><?xml version="1.0" encoding="utf-8"?>
<ds:datastoreItem xmlns:ds="http://schemas.openxmlformats.org/officeDocument/2006/customXml" ds:itemID="{20345683-3B9F-48CA-AB72-C1091C3CFE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cc07a8-29d5-46c8-a63b-e55b299f6f10"/>
    <ds:schemaRef ds:uri="a15df84e-a0e8-4343-8c5f-30167ed4d8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9DF626-8EC0-43B2-91D7-8E3AE38FCB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79B946-2C4B-4089-B46E-B0146B6879F2}">
  <ds:schemaRefs>
    <ds:schemaRef ds:uri="http://schemas.microsoft.com/office/2006/metadata/properties"/>
    <ds:schemaRef ds:uri="http://schemas.microsoft.com/office/infopath/2007/PartnerControls"/>
    <ds:schemaRef ds:uri="becc07a8-29d5-46c8-a63b-e55b299f6f10"/>
    <ds:schemaRef ds:uri="a15df84e-a0e8-4343-8c5f-30167ed4d8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Leicester</dc:creator>
  <cp:keywords/>
  <dc:description/>
  <cp:lastModifiedBy>Cathy Leicester</cp:lastModifiedBy>
  <cp:revision>3</cp:revision>
  <dcterms:created xsi:type="dcterms:W3CDTF">2026-10-14T12:52:00Z</dcterms:created>
  <dcterms:modified xsi:type="dcterms:W3CDTF">2026-10-14T12:53:00Z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0x0101007C4724477E469640AF270FE301B8E242</vt:lpwstr>
  </property>
  <property fmtid="{D5CDD505-2E9C-101B-9397-08002B2CF9AE}" pid="3" name="MediaServiceImageTags">
    <vt:lpwstr/>
  </property>
</Properties>
</file>